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FC257F">
        <w:rPr>
          <w:rFonts w:ascii="Tahoma" w:hAnsi="Tahoma" w:cs="Tahoma"/>
          <w:b/>
          <w:sz w:val="20"/>
          <w:szCs w:val="20"/>
        </w:rPr>
        <w:t>1127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FC257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62B18">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FC257F">
        <w:rPr>
          <w:rFonts w:ascii="Tahoma" w:hAnsi="Tahoma" w:cs="Tahoma"/>
          <w:sz w:val="20"/>
          <w:szCs w:val="20"/>
        </w:rPr>
        <w:t>07-30-2442-2/16 od 01.12.2016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FC257F">
        <w:rPr>
          <w:rFonts w:ascii="Tahoma" w:hAnsi="Tahoma" w:cs="Tahoma"/>
          <w:sz w:val="20"/>
          <w:szCs w:val="20"/>
        </w:rPr>
        <w:t>17/98072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B07237">
        <w:rPr>
          <w:rFonts w:ascii="Tahoma" w:hAnsi="Tahoma" w:cs="Tahoma"/>
          <w:sz w:val="20"/>
          <w:szCs w:val="20"/>
        </w:rPr>
        <w:t xml:space="preserve">UPII </w:t>
      </w:r>
      <w:r w:rsidR="00FC257F">
        <w:rPr>
          <w:rFonts w:ascii="Tahoma" w:hAnsi="Tahoma" w:cs="Tahoma"/>
          <w:sz w:val="20"/>
          <w:szCs w:val="20"/>
        </w:rPr>
        <w:t>07-30-2442-2/16 od 01.12.2016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F218A" w:rsidRPr="008F218A">
        <w:rPr>
          <w:rFonts w:ascii="Tahoma" w:hAnsi="Tahoma" w:cs="Tahoma"/>
          <w:sz w:val="20"/>
          <w:szCs w:val="20"/>
        </w:rPr>
        <w:t>21</w:t>
      </w:r>
      <w:r w:rsidR="000B62B8" w:rsidRPr="008F218A">
        <w:rPr>
          <w:rFonts w:ascii="Tahoma" w:hAnsi="Tahoma" w:cs="Tahoma"/>
          <w:sz w:val="20"/>
          <w:szCs w:val="20"/>
        </w:rPr>
        <w:t>.</w:t>
      </w:r>
      <w:r w:rsidR="008F218A" w:rsidRPr="008F218A">
        <w:rPr>
          <w:rFonts w:ascii="Tahoma" w:hAnsi="Tahoma" w:cs="Tahoma"/>
          <w:sz w:val="20"/>
          <w:szCs w:val="20"/>
        </w:rPr>
        <w:t>12</w:t>
      </w:r>
      <w:r w:rsidR="000B62B8" w:rsidRPr="008F218A">
        <w:rPr>
          <w:rFonts w:ascii="Tahoma" w:hAnsi="Tahoma" w:cs="Tahoma"/>
          <w:sz w:val="20"/>
          <w:szCs w:val="20"/>
        </w:rPr>
        <w:t>.201</w:t>
      </w:r>
      <w:r w:rsidR="00D6241B" w:rsidRPr="008F218A">
        <w:rPr>
          <w:rFonts w:ascii="Tahoma" w:hAnsi="Tahoma" w:cs="Tahoma"/>
          <w:sz w:val="20"/>
          <w:szCs w:val="20"/>
        </w:rPr>
        <w:t>6</w:t>
      </w:r>
      <w:r w:rsidR="000B62B8" w:rsidRPr="008F218A">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FC257F">
        <w:rPr>
          <w:rFonts w:ascii="Tahoma" w:hAnsi="Tahoma" w:cs="Tahoma"/>
          <w:sz w:val="20"/>
          <w:szCs w:val="20"/>
        </w:rPr>
        <w:t>Direkcije</w:t>
      </w:r>
      <w:proofErr w:type="spellEnd"/>
      <w:r w:rsidR="00FC257F">
        <w:rPr>
          <w:rFonts w:ascii="Tahoma" w:hAnsi="Tahoma" w:cs="Tahoma"/>
          <w:sz w:val="20"/>
          <w:szCs w:val="20"/>
        </w:rPr>
        <w:t xml:space="preserve"> </w:t>
      </w:r>
      <w:proofErr w:type="spellStart"/>
      <w:r w:rsidR="00FC257F">
        <w:rPr>
          <w:rFonts w:ascii="Tahoma" w:hAnsi="Tahoma" w:cs="Tahoma"/>
          <w:sz w:val="20"/>
          <w:szCs w:val="20"/>
        </w:rPr>
        <w:t>za</w:t>
      </w:r>
      <w:proofErr w:type="spellEnd"/>
      <w:r w:rsidR="00FC257F">
        <w:rPr>
          <w:rFonts w:ascii="Tahoma" w:hAnsi="Tahoma" w:cs="Tahoma"/>
          <w:sz w:val="20"/>
          <w:szCs w:val="20"/>
        </w:rPr>
        <w:t xml:space="preserve"> </w:t>
      </w:r>
      <w:proofErr w:type="spellStart"/>
      <w:r w:rsidR="00FC257F">
        <w:rPr>
          <w:rFonts w:ascii="Tahoma" w:hAnsi="Tahoma" w:cs="Tahoma"/>
          <w:sz w:val="20"/>
          <w:szCs w:val="20"/>
        </w:rPr>
        <w:t>željeznice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FC257F">
        <w:rPr>
          <w:rFonts w:ascii="Tahoma" w:hAnsi="Tahoma" w:cs="Tahoma"/>
          <w:sz w:val="20"/>
          <w:szCs w:val="20"/>
        </w:rPr>
        <w:t>Direkcija</w:t>
      </w:r>
      <w:proofErr w:type="spellEnd"/>
      <w:r w:rsidR="00FC257F">
        <w:rPr>
          <w:rFonts w:ascii="Tahoma" w:hAnsi="Tahoma" w:cs="Tahoma"/>
          <w:sz w:val="20"/>
          <w:szCs w:val="20"/>
        </w:rPr>
        <w:t xml:space="preserve"> </w:t>
      </w:r>
      <w:proofErr w:type="spellStart"/>
      <w:r w:rsidR="00FC257F">
        <w:rPr>
          <w:rFonts w:ascii="Tahoma" w:hAnsi="Tahoma" w:cs="Tahoma"/>
          <w:sz w:val="20"/>
          <w:szCs w:val="20"/>
        </w:rPr>
        <w:t>za</w:t>
      </w:r>
      <w:proofErr w:type="spellEnd"/>
      <w:r w:rsidR="00FC257F">
        <w:rPr>
          <w:rFonts w:ascii="Tahoma" w:hAnsi="Tahoma" w:cs="Tahoma"/>
          <w:sz w:val="20"/>
          <w:szCs w:val="20"/>
        </w:rPr>
        <w:t xml:space="preserve"> </w:t>
      </w:r>
      <w:proofErr w:type="spellStart"/>
      <w:r w:rsidR="00FC257F">
        <w:rPr>
          <w:rFonts w:ascii="Tahoma" w:hAnsi="Tahoma" w:cs="Tahoma"/>
          <w:sz w:val="20"/>
          <w:szCs w:val="20"/>
        </w:rPr>
        <w:t>željeznice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B07237">
        <w:rPr>
          <w:rFonts w:ascii="Tahoma" w:hAnsi="Tahoma" w:cs="Tahoma"/>
          <w:sz w:val="20"/>
          <w:szCs w:val="20"/>
        </w:rPr>
        <w:t xml:space="preserve">UPII </w:t>
      </w:r>
      <w:r w:rsidR="00FC257F">
        <w:rPr>
          <w:rFonts w:ascii="Tahoma" w:hAnsi="Tahoma" w:cs="Tahoma"/>
          <w:sz w:val="20"/>
          <w:szCs w:val="20"/>
        </w:rPr>
        <w:t xml:space="preserve">07-30-2442-2/16 </w:t>
      </w:r>
      <w:proofErr w:type="gramStart"/>
      <w:r w:rsidR="00FC257F">
        <w:rPr>
          <w:rFonts w:ascii="Tahoma" w:hAnsi="Tahoma" w:cs="Tahoma"/>
          <w:sz w:val="20"/>
          <w:szCs w:val="20"/>
        </w:rPr>
        <w:t>od</w:t>
      </w:r>
      <w:proofErr w:type="gramEnd"/>
      <w:r w:rsidR="00FC257F">
        <w:rPr>
          <w:rFonts w:ascii="Tahoma" w:hAnsi="Tahoma" w:cs="Tahoma"/>
          <w:sz w:val="20"/>
          <w:szCs w:val="20"/>
        </w:rPr>
        <w:t xml:space="preserve"> 01.12.2016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F218A">
        <w:rPr>
          <w:rFonts w:ascii="Tahoma" w:hAnsi="Tahoma" w:cs="Tahoma"/>
          <w:sz w:val="20"/>
          <w:szCs w:val="20"/>
        </w:rPr>
        <w:t xml:space="preserve"> </w:t>
      </w:r>
      <w:proofErr w:type="spellStart"/>
      <w:r w:rsidR="008F218A">
        <w:rPr>
          <w:rFonts w:ascii="Tahoma" w:hAnsi="Tahoma" w:cs="Tahoma"/>
          <w:sz w:val="20"/>
          <w:szCs w:val="20"/>
        </w:rPr>
        <w:t>na</w:t>
      </w:r>
      <w:proofErr w:type="spellEnd"/>
      <w:r w:rsidR="008F218A">
        <w:rPr>
          <w:rFonts w:ascii="Tahoma" w:hAnsi="Tahoma" w:cs="Tahoma"/>
          <w:sz w:val="20"/>
          <w:szCs w:val="20"/>
        </w:rPr>
        <w:t xml:space="preserve"> </w:t>
      </w:r>
      <w:proofErr w:type="spellStart"/>
      <w:r w:rsidR="008F218A">
        <w:rPr>
          <w:rFonts w:ascii="Tahoma" w:hAnsi="Tahoma" w:cs="Tahoma"/>
          <w:sz w:val="20"/>
          <w:szCs w:val="20"/>
        </w:rPr>
        <w:t>žiro</w:t>
      </w:r>
      <w:proofErr w:type="spellEnd"/>
      <w:r w:rsidR="008F218A">
        <w:rPr>
          <w:rFonts w:ascii="Tahoma" w:hAnsi="Tahoma" w:cs="Tahoma"/>
          <w:sz w:val="20"/>
          <w:szCs w:val="20"/>
        </w:rPr>
        <w:t xml:space="preserve"> </w:t>
      </w:r>
      <w:proofErr w:type="spellStart"/>
      <w:r w:rsidR="008F218A">
        <w:rPr>
          <w:rFonts w:ascii="Tahoma" w:hAnsi="Tahoma" w:cs="Tahoma"/>
          <w:sz w:val="20"/>
          <w:szCs w:val="20"/>
        </w:rPr>
        <w:t>račun</w:t>
      </w:r>
      <w:proofErr w:type="spellEnd"/>
      <w:r w:rsidR="008F218A">
        <w:rPr>
          <w:rFonts w:ascii="Tahoma" w:hAnsi="Tahoma" w:cs="Tahoma"/>
          <w:sz w:val="20"/>
          <w:szCs w:val="20"/>
        </w:rPr>
        <w:t xml:space="preserve"> </w:t>
      </w:r>
      <w:proofErr w:type="spellStart"/>
      <w:r w:rsidR="008F218A">
        <w:rPr>
          <w:rFonts w:ascii="Tahoma" w:hAnsi="Tahoma" w:cs="Tahoma"/>
          <w:sz w:val="20"/>
          <w:szCs w:val="20"/>
        </w:rPr>
        <w:t>punomoćnika</w:t>
      </w:r>
      <w:proofErr w:type="spellEnd"/>
      <w:r w:rsidR="008F218A">
        <w:rPr>
          <w:rFonts w:ascii="Tahoma" w:hAnsi="Tahoma" w:cs="Tahoma"/>
          <w:sz w:val="20"/>
          <w:szCs w:val="20"/>
        </w:rPr>
        <w:t xml:space="preserve"> </w:t>
      </w:r>
      <w:proofErr w:type="spellStart"/>
      <w:r w:rsidR="008F218A">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F218A">
        <w:rPr>
          <w:rFonts w:ascii="Tahoma" w:hAnsi="Tahoma" w:cs="Tahoma"/>
          <w:sz w:val="20"/>
          <w:szCs w:val="20"/>
        </w:rPr>
        <w:t>advokata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Veselin</w:t>
      </w:r>
      <w:r w:rsidR="008F218A">
        <w:rPr>
          <w:rFonts w:ascii="Tahoma" w:hAnsi="Tahoma" w:cs="Tahoma"/>
          <w:sz w:val="20"/>
          <w:szCs w:val="20"/>
        </w:rPr>
        <w:t>a</w:t>
      </w:r>
      <w:proofErr w:type="spellEnd"/>
      <w:r w:rsidR="008F218A">
        <w:rPr>
          <w:rFonts w:ascii="Tahoma" w:hAnsi="Tahoma" w:cs="Tahoma"/>
          <w:sz w:val="20"/>
          <w:szCs w:val="20"/>
        </w:rPr>
        <w:t xml:space="preserve"> D. </w:t>
      </w:r>
      <w:proofErr w:type="spellStart"/>
      <w:r w:rsidR="008F218A">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B07237">
        <w:rPr>
          <w:rFonts w:ascii="Tahoma" w:hAnsi="Tahoma" w:cs="Tahoma"/>
          <w:sz w:val="20"/>
          <w:szCs w:val="20"/>
        </w:rPr>
        <w:t xml:space="preserve">UPII </w:t>
      </w:r>
      <w:r w:rsidR="00FC257F">
        <w:rPr>
          <w:rFonts w:ascii="Tahoma" w:hAnsi="Tahoma" w:cs="Tahoma"/>
          <w:sz w:val="20"/>
          <w:szCs w:val="20"/>
        </w:rPr>
        <w:t xml:space="preserve">07-30-2442-2/16 </w:t>
      </w:r>
      <w:proofErr w:type="gramStart"/>
      <w:r w:rsidR="00FC257F">
        <w:rPr>
          <w:rFonts w:ascii="Tahoma" w:hAnsi="Tahoma" w:cs="Tahoma"/>
          <w:sz w:val="20"/>
          <w:szCs w:val="20"/>
        </w:rPr>
        <w:t>od</w:t>
      </w:r>
      <w:proofErr w:type="gramEnd"/>
      <w:r w:rsidR="00FC257F">
        <w:rPr>
          <w:rFonts w:ascii="Tahoma" w:hAnsi="Tahoma" w:cs="Tahoma"/>
          <w:sz w:val="20"/>
          <w:szCs w:val="20"/>
        </w:rPr>
        <w:t xml:space="preserve"> 01.12.2016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FC257F">
        <w:rPr>
          <w:rFonts w:ascii="Tahoma" w:hAnsi="Tahoma" w:cs="Tahoma"/>
          <w:sz w:val="20"/>
          <w:szCs w:val="20"/>
        </w:rPr>
        <w:t>17/98072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FC257F">
        <w:rPr>
          <w:rFonts w:ascii="Tahoma" w:hAnsi="Tahoma" w:cs="Tahoma"/>
          <w:sz w:val="20"/>
          <w:szCs w:val="20"/>
        </w:rPr>
        <w:t>Direkcije</w:t>
      </w:r>
      <w:proofErr w:type="spellEnd"/>
      <w:r w:rsidR="00FC257F">
        <w:rPr>
          <w:rFonts w:ascii="Tahoma" w:hAnsi="Tahoma" w:cs="Tahoma"/>
          <w:sz w:val="20"/>
          <w:szCs w:val="20"/>
        </w:rPr>
        <w:t xml:space="preserve"> </w:t>
      </w:r>
      <w:proofErr w:type="spellStart"/>
      <w:r w:rsidR="00FC257F">
        <w:rPr>
          <w:rFonts w:ascii="Tahoma" w:hAnsi="Tahoma" w:cs="Tahoma"/>
          <w:sz w:val="20"/>
          <w:szCs w:val="20"/>
        </w:rPr>
        <w:t>za</w:t>
      </w:r>
      <w:proofErr w:type="spellEnd"/>
      <w:r w:rsidR="00FC257F">
        <w:rPr>
          <w:rFonts w:ascii="Tahoma" w:hAnsi="Tahoma" w:cs="Tahoma"/>
          <w:sz w:val="20"/>
          <w:szCs w:val="20"/>
        </w:rPr>
        <w:t xml:space="preserve"> </w:t>
      </w:r>
      <w:proofErr w:type="spellStart"/>
      <w:r w:rsidR="00FC257F">
        <w:rPr>
          <w:rFonts w:ascii="Tahoma" w:hAnsi="Tahoma" w:cs="Tahoma"/>
          <w:sz w:val="20"/>
          <w:szCs w:val="20"/>
        </w:rPr>
        <w:t>željeznice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FC257F">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FC257F">
        <w:rPr>
          <w:rFonts w:ascii="Tahoma" w:hAnsi="Tahoma" w:cs="Tahoma"/>
          <w:sz w:val="20"/>
          <w:szCs w:val="20"/>
        </w:rPr>
        <w:t>Direkciji</w:t>
      </w:r>
      <w:proofErr w:type="spellEnd"/>
      <w:r w:rsidR="00FC257F">
        <w:rPr>
          <w:rFonts w:ascii="Tahoma" w:hAnsi="Tahoma" w:cs="Tahoma"/>
          <w:sz w:val="20"/>
          <w:szCs w:val="20"/>
        </w:rPr>
        <w:t xml:space="preserve"> </w:t>
      </w:r>
      <w:proofErr w:type="spellStart"/>
      <w:r w:rsidR="00FC257F">
        <w:rPr>
          <w:rFonts w:ascii="Tahoma" w:hAnsi="Tahoma" w:cs="Tahoma"/>
          <w:sz w:val="20"/>
          <w:szCs w:val="20"/>
        </w:rPr>
        <w:t>za</w:t>
      </w:r>
      <w:proofErr w:type="spellEnd"/>
      <w:r w:rsidR="00FC257F">
        <w:rPr>
          <w:rFonts w:ascii="Tahoma" w:hAnsi="Tahoma" w:cs="Tahoma"/>
          <w:sz w:val="20"/>
          <w:szCs w:val="20"/>
        </w:rPr>
        <w:t xml:space="preserve"> </w:t>
      </w:r>
      <w:proofErr w:type="spellStart"/>
      <w:r w:rsidR="00FC257F">
        <w:rPr>
          <w:rFonts w:ascii="Tahoma" w:hAnsi="Tahoma" w:cs="Tahoma"/>
          <w:sz w:val="20"/>
          <w:szCs w:val="20"/>
        </w:rPr>
        <w:t>željeznice</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FC257F">
        <w:rPr>
          <w:rFonts w:ascii="Tahoma" w:hAnsi="Tahoma" w:cs="Tahoma"/>
          <w:sz w:val="20"/>
          <w:szCs w:val="20"/>
        </w:rPr>
        <w:t>4156</w:t>
      </w:r>
      <w:r w:rsidR="00366E6B">
        <w:rPr>
          <w:rFonts w:ascii="Tahoma" w:hAnsi="Tahoma" w:cs="Tahoma"/>
          <w:sz w:val="20"/>
          <w:szCs w:val="20"/>
        </w:rPr>
        <w:t>-</w:t>
      </w:r>
      <w:r w:rsidR="00E90960">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B07237">
        <w:rPr>
          <w:rFonts w:ascii="Tahoma" w:hAnsi="Tahoma" w:cs="Tahoma"/>
          <w:sz w:val="20"/>
          <w:szCs w:val="20"/>
        </w:rPr>
        <w:t xml:space="preserve">UPII </w:t>
      </w:r>
      <w:r w:rsidR="00FC257F">
        <w:rPr>
          <w:rFonts w:ascii="Tahoma" w:hAnsi="Tahoma" w:cs="Tahoma"/>
          <w:sz w:val="20"/>
          <w:szCs w:val="20"/>
        </w:rPr>
        <w:t>07-30-2442-2/16 od 01.12.2016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FC257F">
        <w:rPr>
          <w:rFonts w:ascii="Tahoma" w:hAnsi="Tahoma" w:cs="Tahoma"/>
          <w:sz w:val="20"/>
          <w:szCs w:val="20"/>
        </w:rPr>
        <w:t>Direkcija</w:t>
      </w:r>
      <w:proofErr w:type="spellEnd"/>
      <w:r w:rsidR="00FC257F">
        <w:rPr>
          <w:rFonts w:ascii="Tahoma" w:hAnsi="Tahoma" w:cs="Tahoma"/>
          <w:sz w:val="20"/>
          <w:szCs w:val="20"/>
        </w:rPr>
        <w:t xml:space="preserve"> </w:t>
      </w:r>
      <w:proofErr w:type="spellStart"/>
      <w:r w:rsidR="00FC257F">
        <w:rPr>
          <w:rFonts w:ascii="Tahoma" w:hAnsi="Tahoma" w:cs="Tahoma"/>
          <w:sz w:val="20"/>
          <w:szCs w:val="20"/>
        </w:rPr>
        <w:t>za</w:t>
      </w:r>
      <w:proofErr w:type="spellEnd"/>
      <w:r w:rsidR="00FC257F">
        <w:rPr>
          <w:rFonts w:ascii="Tahoma" w:hAnsi="Tahoma" w:cs="Tahoma"/>
          <w:sz w:val="20"/>
          <w:szCs w:val="20"/>
        </w:rPr>
        <w:t xml:space="preserve"> </w:t>
      </w:r>
      <w:proofErr w:type="spellStart"/>
      <w:r w:rsidR="00FC257F">
        <w:rPr>
          <w:rFonts w:ascii="Tahoma" w:hAnsi="Tahoma" w:cs="Tahoma"/>
          <w:sz w:val="20"/>
          <w:szCs w:val="20"/>
        </w:rPr>
        <w:t>željeznice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FC257F">
        <w:rPr>
          <w:rFonts w:ascii="Tahoma" w:hAnsi="Tahoma" w:cs="Tahoma"/>
          <w:sz w:val="20"/>
          <w:szCs w:val="20"/>
        </w:rPr>
        <w:t xml:space="preserve">07-30-2442-2/16 </w:t>
      </w:r>
      <w:proofErr w:type="gramStart"/>
      <w:r w:rsidR="00FC257F">
        <w:rPr>
          <w:rFonts w:ascii="Tahoma" w:hAnsi="Tahoma" w:cs="Tahoma"/>
          <w:sz w:val="20"/>
          <w:szCs w:val="20"/>
        </w:rPr>
        <w:t>od</w:t>
      </w:r>
      <w:proofErr w:type="gramEnd"/>
      <w:r w:rsidR="00FC257F">
        <w:rPr>
          <w:rFonts w:ascii="Tahoma" w:hAnsi="Tahoma" w:cs="Tahoma"/>
          <w:sz w:val="20"/>
          <w:szCs w:val="20"/>
        </w:rPr>
        <w:t xml:space="preserve"> 01.12.2016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FC257F">
        <w:rPr>
          <w:rFonts w:ascii="Tahoma" w:hAnsi="Tahoma" w:cs="Tahoma"/>
          <w:sz w:val="20"/>
          <w:szCs w:val="20"/>
        </w:rPr>
        <w:t>Direkcija</w:t>
      </w:r>
      <w:proofErr w:type="spellEnd"/>
      <w:r w:rsidR="00FC257F">
        <w:rPr>
          <w:rFonts w:ascii="Tahoma" w:hAnsi="Tahoma" w:cs="Tahoma"/>
          <w:sz w:val="20"/>
          <w:szCs w:val="20"/>
        </w:rPr>
        <w:t xml:space="preserve"> </w:t>
      </w:r>
      <w:proofErr w:type="spellStart"/>
      <w:r w:rsidR="00FC257F">
        <w:rPr>
          <w:rFonts w:ascii="Tahoma" w:hAnsi="Tahoma" w:cs="Tahoma"/>
          <w:sz w:val="20"/>
          <w:szCs w:val="20"/>
        </w:rPr>
        <w:t>za</w:t>
      </w:r>
      <w:proofErr w:type="spellEnd"/>
      <w:r w:rsidR="00FC257F">
        <w:rPr>
          <w:rFonts w:ascii="Tahoma" w:hAnsi="Tahoma" w:cs="Tahoma"/>
          <w:sz w:val="20"/>
          <w:szCs w:val="20"/>
        </w:rPr>
        <w:t xml:space="preserve"> </w:t>
      </w:r>
      <w:proofErr w:type="spellStart"/>
      <w:r w:rsidR="00FC257F">
        <w:rPr>
          <w:rFonts w:ascii="Tahoma" w:hAnsi="Tahoma" w:cs="Tahoma"/>
          <w:sz w:val="20"/>
          <w:szCs w:val="20"/>
        </w:rPr>
        <w:t>željeznice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FC257F">
        <w:rPr>
          <w:rFonts w:ascii="Tahoma" w:hAnsi="Tahoma" w:cs="Tahoma"/>
          <w:sz w:val="20"/>
          <w:szCs w:val="20"/>
        </w:rPr>
        <w:t xml:space="preserve">07-30-2442-2/16 </w:t>
      </w:r>
      <w:proofErr w:type="gramStart"/>
      <w:r w:rsidR="00FC257F">
        <w:rPr>
          <w:rFonts w:ascii="Tahoma" w:hAnsi="Tahoma" w:cs="Tahoma"/>
          <w:sz w:val="20"/>
          <w:szCs w:val="20"/>
        </w:rPr>
        <w:t>od</w:t>
      </w:r>
      <w:proofErr w:type="gramEnd"/>
      <w:r w:rsidR="00FC257F">
        <w:rPr>
          <w:rFonts w:ascii="Tahoma" w:hAnsi="Tahoma" w:cs="Tahoma"/>
          <w:sz w:val="20"/>
          <w:szCs w:val="20"/>
        </w:rPr>
        <w:t xml:space="preserve"> 01.12.2016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B07237">
        <w:rPr>
          <w:rFonts w:ascii="Tahoma" w:hAnsi="Tahoma" w:cs="Tahoma"/>
          <w:sz w:val="20"/>
          <w:szCs w:val="20"/>
          <w:lang w:val="sr-Latn-ME"/>
        </w:rPr>
        <w:t xml:space="preserve">UPII </w:t>
      </w:r>
      <w:r w:rsidR="00FC257F">
        <w:rPr>
          <w:rFonts w:ascii="Tahoma" w:hAnsi="Tahoma" w:cs="Tahoma"/>
          <w:sz w:val="20"/>
          <w:szCs w:val="20"/>
          <w:lang w:val="sr-Latn-ME"/>
        </w:rPr>
        <w:t>07-30-2442-2/16 od 01.12.2016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F218A" w:rsidRPr="008F218A">
        <w:rPr>
          <w:rFonts w:ascii="Tahoma" w:hAnsi="Tahoma" w:cs="Tahoma"/>
          <w:sz w:val="20"/>
          <w:szCs w:val="20"/>
          <w:lang w:val="sr-Latn-ME"/>
        </w:rPr>
        <w:t>21</w:t>
      </w:r>
      <w:r w:rsidR="004D40FE" w:rsidRPr="008F218A">
        <w:rPr>
          <w:rFonts w:ascii="Tahoma" w:hAnsi="Tahoma" w:cs="Tahoma"/>
          <w:sz w:val="20"/>
          <w:szCs w:val="20"/>
          <w:lang w:val="sr-Latn-ME"/>
        </w:rPr>
        <w:t>.</w:t>
      </w:r>
      <w:r w:rsidR="008F218A" w:rsidRPr="008F218A">
        <w:rPr>
          <w:rFonts w:ascii="Tahoma" w:hAnsi="Tahoma" w:cs="Tahoma"/>
          <w:sz w:val="20"/>
          <w:szCs w:val="20"/>
          <w:lang w:val="sr-Latn-ME"/>
        </w:rPr>
        <w:t>12</w:t>
      </w:r>
      <w:r w:rsidR="004D40FE" w:rsidRPr="008F218A">
        <w:rPr>
          <w:rFonts w:ascii="Tahoma" w:hAnsi="Tahoma" w:cs="Tahoma"/>
          <w:sz w:val="20"/>
          <w:szCs w:val="20"/>
          <w:lang w:val="sr-Latn-ME"/>
        </w:rPr>
        <w:t>.201</w:t>
      </w:r>
      <w:r w:rsidR="00BA1B5F" w:rsidRPr="008F218A">
        <w:rPr>
          <w:rFonts w:ascii="Tahoma" w:hAnsi="Tahoma" w:cs="Tahoma"/>
          <w:sz w:val="20"/>
          <w:szCs w:val="20"/>
          <w:lang w:val="sr-Latn-ME"/>
        </w:rPr>
        <w:t>6</w:t>
      </w:r>
      <w:r w:rsidR="004D40FE" w:rsidRPr="008F218A">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B07237">
        <w:rPr>
          <w:rFonts w:ascii="Tahoma" w:hAnsi="Tahoma" w:cs="Tahoma"/>
          <w:sz w:val="20"/>
          <w:szCs w:val="20"/>
          <w:lang w:val="sr-Latn-ME"/>
        </w:rPr>
        <w:t xml:space="preserve">UPII </w:t>
      </w:r>
      <w:r w:rsidR="00FC257F">
        <w:rPr>
          <w:rFonts w:ascii="Tahoma" w:hAnsi="Tahoma" w:cs="Tahoma"/>
          <w:sz w:val="20"/>
          <w:szCs w:val="20"/>
          <w:lang w:val="sr-Latn-ME"/>
        </w:rPr>
        <w:t>07-30-2442-2/16 od 01.12.2016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FC257F">
        <w:rPr>
          <w:rFonts w:ascii="Tahoma" w:hAnsi="Tahoma" w:cs="Tahoma"/>
          <w:sz w:val="20"/>
          <w:szCs w:val="20"/>
          <w:lang w:val="sr-Latn-ME"/>
        </w:rPr>
        <w:t>Direkciji za željeznice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30F28">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30F2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FC257F">
        <w:rPr>
          <w:rFonts w:ascii="Tahoma" w:hAnsi="Tahoma" w:cs="Tahoma"/>
          <w:sz w:val="20"/>
          <w:szCs w:val="20"/>
          <w:lang w:val="sr-Latn-ME"/>
        </w:rPr>
        <w:t>Direkcija za željeznice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00A30F28">
        <w:rPr>
          <w:rFonts w:ascii="Tahoma" w:hAnsi="Tahoma" w:cs="Tahoma"/>
          <w:sz w:val="20"/>
          <w:szCs w:val="20"/>
          <w:lang w:val="sr-Latn-ME"/>
        </w:rPr>
        <w:t xml:space="preserve"> </w:t>
      </w:r>
      <w:r w:rsidRPr="00B60FE1">
        <w:rPr>
          <w:rFonts w:ascii="Tahoma" w:hAnsi="Tahoma" w:cs="Tahoma"/>
          <w:sz w:val="20"/>
          <w:szCs w:val="20"/>
          <w:lang w:val="sr-Latn-ME"/>
        </w:rPr>
        <w:t>,</w:t>
      </w:r>
      <w:r w:rsidR="00A30F2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bookmarkStart w:id="0" w:name="_GoBack"/>
      <w:bookmarkEnd w:id="0"/>
    </w:p>
    <w:sectPr w:rsidR="00FE24C8"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65E" w:rsidRDefault="00AE665E">
      <w:pPr>
        <w:spacing w:after="0" w:line="240" w:lineRule="auto"/>
      </w:pPr>
      <w:r>
        <w:separator/>
      </w:r>
    </w:p>
  </w:endnote>
  <w:endnote w:type="continuationSeparator" w:id="0">
    <w:p w:rsidR="00AE665E" w:rsidRDefault="00AE6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E665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665E" w:rsidP="00EA2993">
    <w:pPr>
      <w:pStyle w:val="Footer"/>
      <w:rPr>
        <w:b/>
        <w:sz w:val="16"/>
        <w:szCs w:val="16"/>
      </w:rPr>
    </w:pPr>
  </w:p>
  <w:p w:rsidR="0090753B" w:rsidRPr="00E62A90" w:rsidRDefault="00AE665E" w:rsidP="00E62A90">
    <w:pPr>
      <w:pStyle w:val="Footer"/>
      <w:shd w:val="clear" w:color="auto" w:fill="FF0000"/>
      <w:jc w:val="center"/>
      <w:rPr>
        <w:b/>
        <w:color w:val="FF0000"/>
        <w:sz w:val="2"/>
        <w:szCs w:val="2"/>
      </w:rPr>
    </w:pPr>
  </w:p>
  <w:p w:rsidR="0090753B" w:rsidRDefault="00AE665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E665E" w:rsidP="00E03674">
    <w:pPr>
      <w:pStyle w:val="Footer"/>
      <w:jc w:val="center"/>
      <w:rPr>
        <w:sz w:val="16"/>
        <w:szCs w:val="16"/>
      </w:rPr>
    </w:pPr>
  </w:p>
  <w:p w:rsidR="0090753B" w:rsidRPr="002B6C39" w:rsidRDefault="00AE665E">
    <w:pPr>
      <w:pStyle w:val="Footer"/>
    </w:pPr>
  </w:p>
  <w:p w:rsidR="0090753B" w:rsidRDefault="00AE665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66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65E" w:rsidRDefault="00AE665E">
      <w:pPr>
        <w:spacing w:after="0" w:line="240" w:lineRule="auto"/>
      </w:pPr>
      <w:r>
        <w:separator/>
      </w:r>
    </w:p>
  </w:footnote>
  <w:footnote w:type="continuationSeparator" w:id="0">
    <w:p w:rsidR="00AE665E" w:rsidRDefault="00AE6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66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66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66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025"/>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1F65"/>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09F8"/>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29E6"/>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5F5F2D"/>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36794"/>
    <w:rsid w:val="0084266E"/>
    <w:rsid w:val="00843DB7"/>
    <w:rsid w:val="0084674B"/>
    <w:rsid w:val="00850258"/>
    <w:rsid w:val="00852548"/>
    <w:rsid w:val="00861BAE"/>
    <w:rsid w:val="00862B18"/>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F218A"/>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A77F1"/>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0F28"/>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E665E"/>
    <w:rsid w:val="00AF15A2"/>
    <w:rsid w:val="00AF41E1"/>
    <w:rsid w:val="00AF5975"/>
    <w:rsid w:val="00AF5BD1"/>
    <w:rsid w:val="00AF5BDD"/>
    <w:rsid w:val="00AF6129"/>
    <w:rsid w:val="00AF7B19"/>
    <w:rsid w:val="00B00501"/>
    <w:rsid w:val="00B07237"/>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141C"/>
    <w:rsid w:val="00B9751A"/>
    <w:rsid w:val="00BA1B5F"/>
    <w:rsid w:val="00BA6B3F"/>
    <w:rsid w:val="00BB48FC"/>
    <w:rsid w:val="00BC7CBA"/>
    <w:rsid w:val="00BD1DB7"/>
    <w:rsid w:val="00BD7D8F"/>
    <w:rsid w:val="00BE110C"/>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0960"/>
    <w:rsid w:val="00E92155"/>
    <w:rsid w:val="00E92F78"/>
    <w:rsid w:val="00EA2E3A"/>
    <w:rsid w:val="00EA46C4"/>
    <w:rsid w:val="00EB29C5"/>
    <w:rsid w:val="00EB2ABC"/>
    <w:rsid w:val="00EB651C"/>
    <w:rsid w:val="00EC27A6"/>
    <w:rsid w:val="00EC2EDB"/>
    <w:rsid w:val="00EC3C04"/>
    <w:rsid w:val="00EC5445"/>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46879"/>
    <w:rsid w:val="00F605B3"/>
    <w:rsid w:val="00F64255"/>
    <w:rsid w:val="00F6459E"/>
    <w:rsid w:val="00F77F39"/>
    <w:rsid w:val="00F809E7"/>
    <w:rsid w:val="00F90174"/>
    <w:rsid w:val="00FA1545"/>
    <w:rsid w:val="00FA42F8"/>
    <w:rsid w:val="00FA48A4"/>
    <w:rsid w:val="00FA4CCD"/>
    <w:rsid w:val="00FB24E3"/>
    <w:rsid w:val="00FB29C0"/>
    <w:rsid w:val="00FC257F"/>
    <w:rsid w:val="00FC656E"/>
    <w:rsid w:val="00FD02B7"/>
    <w:rsid w:val="00FD08A9"/>
    <w:rsid w:val="00FD25A1"/>
    <w:rsid w:val="00FD50FA"/>
    <w:rsid w:val="00FD754F"/>
    <w:rsid w:val="00FE24C8"/>
    <w:rsid w:val="00FE337A"/>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C6B5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6F2B6-80B8-4B53-969B-13A549E91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492</cp:revision>
  <cp:lastPrinted>2017-05-24T09:41:00Z</cp:lastPrinted>
  <dcterms:created xsi:type="dcterms:W3CDTF">2016-12-01T08:28:00Z</dcterms:created>
  <dcterms:modified xsi:type="dcterms:W3CDTF">2017-11-22T12:42:00Z</dcterms:modified>
</cp:coreProperties>
</file>