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C9F" w:rsidRDefault="002F7C9F" w:rsidP="002F7C9F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p w:rsidR="002F7C9F" w:rsidRDefault="002F7C9F" w:rsidP="002F7C9F">
      <w:pPr>
        <w:pStyle w:val="NoSpacing"/>
        <w:spacing w:line="276" w:lineRule="auto"/>
        <w:rPr>
          <w:rFonts w:ascii="Tahoma" w:hAnsi="Tahoma" w:cs="Tahoma"/>
          <w:b/>
          <w:noProof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</w:rPr>
        <w:t>CRNA GORA</w:t>
      </w:r>
    </w:p>
    <w:p w:rsidR="002F7C9F" w:rsidRDefault="002F7C9F" w:rsidP="002F7C9F">
      <w:pPr>
        <w:pStyle w:val="NoSpacing"/>
        <w:spacing w:line="276" w:lineRule="auto"/>
        <w:rPr>
          <w:rFonts w:ascii="Tahoma" w:hAnsi="Tahoma" w:cs="Tahoma"/>
          <w:b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>AGENCIJA ZA ZAŠTITU LIČNIH PODATAKA</w:t>
      </w:r>
    </w:p>
    <w:p w:rsidR="002F7C9F" w:rsidRDefault="002F7C9F" w:rsidP="002F7C9F">
      <w:pPr>
        <w:pStyle w:val="NoSpacing"/>
        <w:spacing w:line="276" w:lineRule="auto"/>
        <w:rPr>
          <w:rFonts w:ascii="Tahoma" w:hAnsi="Tahoma" w:cs="Tahoma"/>
          <w:b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>I SLOBODAN PRISTUP INFORMACIJAMA</w:t>
      </w:r>
    </w:p>
    <w:p w:rsidR="002F7C9F" w:rsidRDefault="002F7C9F" w:rsidP="002F7C9F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2F7C9F" w:rsidRPr="002D4956" w:rsidRDefault="002F7C9F" w:rsidP="002F7C9F">
      <w:pPr>
        <w:spacing w:after="0" w:line="240" w:lineRule="auto"/>
        <w:rPr>
          <w:rFonts w:ascii="Tahoma" w:hAnsi="Tahoma" w:cs="Tahoma"/>
          <w:sz w:val="24"/>
          <w:szCs w:val="24"/>
          <w:lang w:val="sr-Latn-ME"/>
        </w:rPr>
      </w:pPr>
      <w:r w:rsidRPr="002D4956">
        <w:rPr>
          <w:rFonts w:ascii="Tahoma" w:hAnsi="Tahoma" w:cs="Tahoma"/>
          <w:b/>
          <w:sz w:val="24"/>
          <w:szCs w:val="24"/>
        </w:rPr>
        <w:t>Br.</w:t>
      </w:r>
      <w:r w:rsidR="0085786D">
        <w:rPr>
          <w:rFonts w:ascii="Tahoma" w:hAnsi="Tahoma" w:cs="Tahoma"/>
          <w:b/>
          <w:sz w:val="24"/>
          <w:szCs w:val="24"/>
        </w:rPr>
        <w:t xml:space="preserve"> 05-18-17850-14</w:t>
      </w:r>
      <w:r>
        <w:rPr>
          <w:rFonts w:ascii="Tahoma" w:hAnsi="Tahoma" w:cs="Tahoma"/>
          <w:b/>
          <w:sz w:val="24"/>
          <w:szCs w:val="24"/>
        </w:rPr>
        <w:t>/</w:t>
      </w:r>
      <w:r w:rsidR="006F5E16">
        <w:rPr>
          <w:rFonts w:ascii="Tahoma" w:hAnsi="Tahoma" w:cs="Tahoma"/>
          <w:b/>
          <w:sz w:val="24"/>
          <w:szCs w:val="24"/>
        </w:rPr>
        <w:t>23</w:t>
      </w:r>
    </w:p>
    <w:p w:rsidR="002F7C9F" w:rsidRPr="000D6585" w:rsidRDefault="002F7C9F" w:rsidP="002F7C9F">
      <w:pPr>
        <w:pStyle w:val="NoSpacing"/>
        <w:rPr>
          <w:rFonts w:ascii="Tahoma" w:hAnsi="Tahoma" w:cs="Tahoma"/>
          <w:b/>
          <w:sz w:val="24"/>
          <w:szCs w:val="24"/>
        </w:rPr>
      </w:pPr>
      <w:r w:rsidRPr="002D4956">
        <w:rPr>
          <w:rFonts w:ascii="Tahoma" w:hAnsi="Tahoma" w:cs="Tahoma"/>
          <w:b/>
          <w:sz w:val="24"/>
          <w:szCs w:val="24"/>
        </w:rPr>
        <w:t>Podgorica,</w:t>
      </w:r>
      <w:r w:rsidR="00256A7E">
        <w:rPr>
          <w:rFonts w:ascii="Tahoma" w:hAnsi="Tahoma" w:cs="Tahoma"/>
          <w:b/>
          <w:sz w:val="24"/>
          <w:szCs w:val="24"/>
        </w:rPr>
        <w:t xml:space="preserve"> </w:t>
      </w:r>
      <w:r w:rsidR="003976B0">
        <w:rPr>
          <w:rFonts w:ascii="Tahoma" w:hAnsi="Tahoma" w:cs="Tahoma"/>
          <w:b/>
          <w:sz w:val="24"/>
          <w:szCs w:val="24"/>
        </w:rPr>
        <w:t>4.4.2024.</w:t>
      </w:r>
    </w:p>
    <w:p w:rsidR="002F7C9F" w:rsidRPr="00050219" w:rsidRDefault="002F7C9F" w:rsidP="002F7C9F">
      <w:pPr>
        <w:pStyle w:val="NoSpacing"/>
        <w:spacing w:line="276" w:lineRule="auto"/>
        <w:rPr>
          <w:rFonts w:ascii="Tahoma" w:hAnsi="Tahoma" w:cs="Tahoma"/>
          <w:b/>
          <w:sz w:val="24"/>
          <w:szCs w:val="24"/>
          <w:lang w:val="sr-Latn-ME"/>
        </w:rPr>
      </w:pPr>
      <w:r>
        <w:rPr>
          <w:rFonts w:ascii="Tahoma" w:hAnsi="Tahoma" w:cs="Tahoma"/>
          <w:b/>
          <w:sz w:val="24"/>
          <w:szCs w:val="24"/>
          <w:lang w:val="sr-Latn-ME"/>
        </w:rPr>
        <w:t xml:space="preserve">                       </w:t>
      </w:r>
    </w:p>
    <w:p w:rsidR="002F7C9F" w:rsidRPr="006F5E16" w:rsidRDefault="002F7C9F" w:rsidP="006F5E16">
      <w:pPr>
        <w:tabs>
          <w:tab w:val="left" w:pos="3735"/>
        </w:tabs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 w:rsidRPr="006F5E16">
        <w:rPr>
          <w:rFonts w:ascii="Tahoma" w:hAnsi="Tahoma" w:cs="Tahoma"/>
          <w:sz w:val="24"/>
          <w:szCs w:val="24"/>
          <w:lang w:val="sr-Latn-ME"/>
        </w:rPr>
        <w:t xml:space="preserve">Na osnovu člana 125 stav 6 Zakona o upravnom postupku („Službeni list Crne Gore“, br.056/14 od 24.12.2014,020/15 od 24.04.2015, 040/16 od 30.06.2016, 037/17 od 14.06.2017.) i člana 56 stav 1 tačka 7 </w:t>
      </w:r>
      <w:r w:rsidRPr="006F5E16">
        <w:rPr>
          <w:rFonts w:ascii="Tahoma" w:hAnsi="Tahoma" w:cs="Tahoma"/>
          <w:sz w:val="24"/>
          <w:szCs w:val="24"/>
          <w:lang w:val="sr-Latn-CS"/>
        </w:rPr>
        <w:t>Zakona o zaštiti podataka o ličnosti ( „Sl. list CG“ br. 79/08, 70/09, 44</w:t>
      </w:r>
      <w:r w:rsidRPr="006F5E16">
        <w:rPr>
          <w:rFonts w:ascii="Tahoma" w:hAnsi="Tahoma" w:cs="Tahoma"/>
          <w:sz w:val="24"/>
          <w:szCs w:val="24"/>
        </w:rPr>
        <w:t>/12 i 22/17</w:t>
      </w:r>
      <w:r w:rsidRPr="006F5E16">
        <w:rPr>
          <w:rFonts w:ascii="Tahoma" w:hAnsi="Tahoma" w:cs="Tahoma"/>
          <w:sz w:val="24"/>
          <w:szCs w:val="24"/>
          <w:lang w:val="sr-Latn-CS"/>
        </w:rPr>
        <w:t>)</w:t>
      </w:r>
      <w:r w:rsidRPr="006F5E16">
        <w:rPr>
          <w:rFonts w:ascii="Tahoma" w:hAnsi="Tahoma" w:cs="Tahoma"/>
          <w:sz w:val="24"/>
          <w:szCs w:val="24"/>
          <w:lang w:val="sr-Latn-ME"/>
        </w:rPr>
        <w:t xml:space="preserve">, odlučujići po žalbi zbog ćutanja uprave </w:t>
      </w:r>
      <w:r w:rsidR="00046797">
        <w:rPr>
          <w:rFonts w:ascii="Tahoma" w:hAnsi="Tahoma" w:cs="Tahoma"/>
          <w:sz w:val="24"/>
          <w:szCs w:val="24"/>
          <w:lang w:val="sr-Latn-ME"/>
        </w:rPr>
        <w:t>X. X.</w:t>
      </w:r>
      <w:r w:rsidRPr="006F5E16">
        <w:rPr>
          <w:rFonts w:ascii="Tahoma" w:hAnsi="Tahoma" w:cs="Tahoma"/>
          <w:sz w:val="24"/>
          <w:szCs w:val="24"/>
          <w:lang w:val="sr-Latn-ME"/>
        </w:rPr>
        <w:t xml:space="preserve"> iz Podgorice br.05-18-17850-12/23 od 12.3.2024 godine, Savjet Agencije za zaštitu ličnih podataka i slobodan pristup informacijama je na sjednici održanoj</w:t>
      </w:r>
      <w:r w:rsidR="00B52D78" w:rsidRPr="006F5E16">
        <w:rPr>
          <w:rFonts w:ascii="Tahoma" w:hAnsi="Tahoma" w:cs="Tahoma"/>
          <w:sz w:val="24"/>
          <w:szCs w:val="24"/>
          <w:lang w:val="sr-Latn-ME"/>
        </w:rPr>
        <w:t xml:space="preserve"> 28.03</w:t>
      </w:r>
      <w:r w:rsidRPr="006F5E16">
        <w:rPr>
          <w:rFonts w:ascii="Tahoma" w:hAnsi="Tahoma" w:cs="Tahoma"/>
          <w:sz w:val="24"/>
          <w:szCs w:val="24"/>
          <w:lang w:val="sr-Latn-ME"/>
        </w:rPr>
        <w:t>.2024. godine, donio:</w:t>
      </w:r>
    </w:p>
    <w:p w:rsidR="002F7C9F" w:rsidRPr="00742655" w:rsidRDefault="002F7C9F" w:rsidP="002F7C9F">
      <w:pPr>
        <w:tabs>
          <w:tab w:val="left" w:pos="3735"/>
        </w:tabs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2F7C9F" w:rsidRPr="00FB6E51" w:rsidRDefault="002F7C9F" w:rsidP="002F7C9F">
      <w:pPr>
        <w:tabs>
          <w:tab w:val="left" w:pos="3735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742655">
        <w:rPr>
          <w:rFonts w:ascii="Tahoma" w:hAnsi="Tahoma" w:cs="Tahoma"/>
          <w:b/>
          <w:sz w:val="24"/>
          <w:szCs w:val="24"/>
          <w:lang w:val="sr-Latn-ME"/>
        </w:rPr>
        <w:t>R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Pr="00742655">
        <w:rPr>
          <w:rFonts w:ascii="Tahoma" w:hAnsi="Tahoma" w:cs="Tahoma"/>
          <w:b/>
          <w:sz w:val="24"/>
          <w:szCs w:val="24"/>
          <w:lang w:val="sr-Latn-ME"/>
        </w:rPr>
        <w:t>J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Pr="00742655">
        <w:rPr>
          <w:rFonts w:ascii="Tahoma" w:hAnsi="Tahoma" w:cs="Tahoma"/>
          <w:b/>
          <w:sz w:val="24"/>
          <w:szCs w:val="24"/>
          <w:lang w:val="sr-Latn-ME"/>
        </w:rPr>
        <w:t>E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Pr="00742655">
        <w:rPr>
          <w:rFonts w:ascii="Tahoma" w:hAnsi="Tahoma" w:cs="Tahoma"/>
          <w:b/>
          <w:sz w:val="24"/>
          <w:szCs w:val="24"/>
          <w:lang w:val="sr-Latn-ME"/>
        </w:rPr>
        <w:t>Š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Pr="00742655">
        <w:rPr>
          <w:rFonts w:ascii="Tahoma" w:hAnsi="Tahoma" w:cs="Tahoma"/>
          <w:b/>
          <w:sz w:val="24"/>
          <w:szCs w:val="24"/>
          <w:lang w:val="sr-Latn-ME"/>
        </w:rPr>
        <w:t>E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Pr="00742655">
        <w:rPr>
          <w:rFonts w:ascii="Tahoma" w:hAnsi="Tahoma" w:cs="Tahoma"/>
          <w:b/>
          <w:sz w:val="24"/>
          <w:szCs w:val="24"/>
          <w:lang w:val="sr-Latn-ME"/>
        </w:rPr>
        <w:t>NJ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Pr="00742655">
        <w:rPr>
          <w:rFonts w:ascii="Tahoma" w:hAnsi="Tahoma" w:cs="Tahoma"/>
          <w:b/>
          <w:sz w:val="24"/>
          <w:szCs w:val="24"/>
          <w:lang w:val="sr-Latn-ME"/>
        </w:rPr>
        <w:t>E</w:t>
      </w:r>
    </w:p>
    <w:p w:rsidR="002F7C9F" w:rsidRPr="00742655" w:rsidRDefault="002F7C9F" w:rsidP="002F7C9F">
      <w:pPr>
        <w:tabs>
          <w:tab w:val="left" w:pos="3735"/>
        </w:tabs>
        <w:spacing w:after="0" w:line="240" w:lineRule="auto"/>
        <w:rPr>
          <w:rFonts w:ascii="Tahoma" w:hAnsi="Tahoma" w:cs="Tahoma"/>
          <w:sz w:val="24"/>
          <w:szCs w:val="24"/>
          <w:lang w:val="sr-Latn-ME"/>
        </w:rPr>
      </w:pPr>
    </w:p>
    <w:p w:rsidR="002F7C9F" w:rsidRDefault="002F7C9F" w:rsidP="006F5E16">
      <w:pPr>
        <w:tabs>
          <w:tab w:val="left" w:pos="3735"/>
        </w:tabs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Usvaja se žalba zbog ćutanja uprave,</w:t>
      </w:r>
      <w:r w:rsidRPr="00FB6E51">
        <w:rPr>
          <w:rFonts w:ascii="Tahoma" w:hAnsi="Tahoma" w:cs="Tahoma"/>
          <w:sz w:val="24"/>
          <w:szCs w:val="24"/>
          <w:lang w:val="sr-Latn-ME"/>
        </w:rPr>
        <w:t xml:space="preserve"> </w:t>
      </w:r>
      <w:r>
        <w:rPr>
          <w:rFonts w:ascii="Tahoma" w:hAnsi="Tahoma" w:cs="Tahoma"/>
          <w:sz w:val="24"/>
          <w:szCs w:val="24"/>
          <w:lang w:val="sr-Latn-ME"/>
        </w:rPr>
        <w:t xml:space="preserve">izjavljena od strane </w:t>
      </w:r>
      <w:r w:rsidR="00046797">
        <w:rPr>
          <w:rFonts w:ascii="Tahoma" w:hAnsi="Tahoma" w:cs="Tahoma"/>
          <w:sz w:val="24"/>
          <w:szCs w:val="24"/>
          <w:lang w:val="sr-Latn-ME"/>
        </w:rPr>
        <w:t>X. X.</w:t>
      </w:r>
      <w:r>
        <w:rPr>
          <w:rFonts w:ascii="Tahoma" w:hAnsi="Tahoma" w:cs="Tahoma"/>
          <w:sz w:val="24"/>
          <w:szCs w:val="24"/>
          <w:lang w:val="sr-Latn-ME"/>
        </w:rPr>
        <w:t xml:space="preserve"> iz Podgorice, br.05-18-17850-12/23 </w:t>
      </w:r>
      <w:r w:rsidRPr="00742655">
        <w:rPr>
          <w:rFonts w:ascii="Tahoma" w:hAnsi="Tahoma" w:cs="Tahoma"/>
          <w:sz w:val="24"/>
          <w:szCs w:val="24"/>
          <w:lang w:val="sr-Latn-ME"/>
        </w:rPr>
        <w:t xml:space="preserve">od </w:t>
      </w:r>
      <w:r>
        <w:rPr>
          <w:rFonts w:ascii="Tahoma" w:hAnsi="Tahoma" w:cs="Tahoma"/>
          <w:sz w:val="24"/>
          <w:szCs w:val="24"/>
          <w:lang w:val="sr-Latn-ME"/>
        </w:rPr>
        <w:t>12.3.2024 godine, kao osnovana.</w:t>
      </w:r>
    </w:p>
    <w:p w:rsidR="002F7C9F" w:rsidRPr="00742655" w:rsidRDefault="002F7C9F" w:rsidP="006F5E16">
      <w:pPr>
        <w:tabs>
          <w:tab w:val="left" w:pos="3735"/>
        </w:tabs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2F7C9F" w:rsidRDefault="002F7C9F" w:rsidP="006F5E16">
      <w:pPr>
        <w:tabs>
          <w:tab w:val="left" w:pos="3735"/>
        </w:tabs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Nalaže se Odsjeku za nadzora, da u skladu sa članom 68 stav 2 Zakona o zaštiti podataka o ličnosti, u roku od osam dana od dana prijema Rješenja, izvrši nadzor po Zahtjevu za zaštitu prava br.05-18-17850-1/23 od 30.10.2023. godine.</w:t>
      </w:r>
    </w:p>
    <w:p w:rsidR="002F7C9F" w:rsidRDefault="002F7C9F" w:rsidP="006F5E16">
      <w:pPr>
        <w:tabs>
          <w:tab w:val="left" w:pos="3735"/>
        </w:tabs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2F7C9F" w:rsidRPr="00742655" w:rsidRDefault="002F7C9F" w:rsidP="002F7C9F">
      <w:pPr>
        <w:tabs>
          <w:tab w:val="left" w:pos="3735"/>
        </w:tabs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2F7C9F" w:rsidRPr="00742655" w:rsidRDefault="002F7C9F" w:rsidP="002F7C9F">
      <w:pPr>
        <w:tabs>
          <w:tab w:val="left" w:pos="3735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742655">
        <w:rPr>
          <w:rFonts w:ascii="Tahoma" w:hAnsi="Tahoma" w:cs="Tahoma"/>
          <w:b/>
          <w:sz w:val="24"/>
          <w:szCs w:val="24"/>
          <w:lang w:val="sr-Latn-ME"/>
        </w:rPr>
        <w:t>O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Pr="00742655">
        <w:rPr>
          <w:rFonts w:ascii="Tahoma" w:hAnsi="Tahoma" w:cs="Tahoma"/>
          <w:b/>
          <w:sz w:val="24"/>
          <w:szCs w:val="24"/>
          <w:lang w:val="sr-Latn-ME"/>
        </w:rPr>
        <w:t>b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Pr="00742655">
        <w:rPr>
          <w:rFonts w:ascii="Tahoma" w:hAnsi="Tahoma" w:cs="Tahoma"/>
          <w:b/>
          <w:sz w:val="24"/>
          <w:szCs w:val="24"/>
          <w:lang w:val="sr-Latn-ME"/>
        </w:rPr>
        <w:t>r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Pr="00742655">
        <w:rPr>
          <w:rFonts w:ascii="Tahoma" w:hAnsi="Tahoma" w:cs="Tahoma"/>
          <w:b/>
          <w:sz w:val="24"/>
          <w:szCs w:val="24"/>
          <w:lang w:val="sr-Latn-ME"/>
        </w:rPr>
        <w:t>a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Pr="00742655">
        <w:rPr>
          <w:rFonts w:ascii="Tahoma" w:hAnsi="Tahoma" w:cs="Tahoma"/>
          <w:b/>
          <w:sz w:val="24"/>
          <w:szCs w:val="24"/>
          <w:lang w:val="sr-Latn-ME"/>
        </w:rPr>
        <w:t>z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Pr="00742655">
        <w:rPr>
          <w:rFonts w:ascii="Tahoma" w:hAnsi="Tahoma" w:cs="Tahoma"/>
          <w:b/>
          <w:sz w:val="24"/>
          <w:szCs w:val="24"/>
          <w:lang w:val="sr-Latn-ME"/>
        </w:rPr>
        <w:t>l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Pr="00742655">
        <w:rPr>
          <w:rFonts w:ascii="Tahoma" w:hAnsi="Tahoma" w:cs="Tahoma"/>
          <w:b/>
          <w:sz w:val="24"/>
          <w:szCs w:val="24"/>
          <w:lang w:val="sr-Latn-ME"/>
        </w:rPr>
        <w:t>o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Pr="00742655">
        <w:rPr>
          <w:rFonts w:ascii="Tahoma" w:hAnsi="Tahoma" w:cs="Tahoma"/>
          <w:b/>
          <w:sz w:val="24"/>
          <w:szCs w:val="24"/>
          <w:lang w:val="sr-Latn-ME"/>
        </w:rPr>
        <w:t>ž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Pr="00742655">
        <w:rPr>
          <w:rFonts w:ascii="Tahoma" w:hAnsi="Tahoma" w:cs="Tahoma"/>
          <w:b/>
          <w:sz w:val="24"/>
          <w:szCs w:val="24"/>
          <w:lang w:val="sr-Latn-ME"/>
        </w:rPr>
        <w:t>e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Pr="00742655">
        <w:rPr>
          <w:rFonts w:ascii="Tahoma" w:hAnsi="Tahoma" w:cs="Tahoma"/>
          <w:b/>
          <w:sz w:val="24"/>
          <w:szCs w:val="24"/>
          <w:lang w:val="sr-Latn-ME"/>
        </w:rPr>
        <w:t>nj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Pr="00742655">
        <w:rPr>
          <w:rFonts w:ascii="Tahoma" w:hAnsi="Tahoma" w:cs="Tahoma"/>
          <w:b/>
          <w:sz w:val="24"/>
          <w:szCs w:val="24"/>
          <w:lang w:val="sr-Latn-ME"/>
        </w:rPr>
        <w:t>e</w:t>
      </w:r>
    </w:p>
    <w:p w:rsidR="002F7C9F" w:rsidRPr="00742655" w:rsidRDefault="002F7C9F" w:rsidP="002F7C9F">
      <w:pPr>
        <w:tabs>
          <w:tab w:val="left" w:pos="3735"/>
        </w:tabs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2F7C9F" w:rsidRDefault="002F7C9F" w:rsidP="006F5E16">
      <w:pPr>
        <w:tabs>
          <w:tab w:val="left" w:pos="3735"/>
        </w:tabs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Agenciji za zaštitu</w:t>
      </w:r>
      <w:r w:rsidRPr="00742655">
        <w:rPr>
          <w:rFonts w:ascii="Tahoma" w:hAnsi="Tahoma" w:cs="Tahoma"/>
          <w:sz w:val="24"/>
          <w:szCs w:val="24"/>
          <w:lang w:val="sr-Latn-ME"/>
        </w:rPr>
        <w:t xml:space="preserve"> </w:t>
      </w:r>
      <w:r>
        <w:rPr>
          <w:rFonts w:ascii="Tahoma" w:hAnsi="Tahoma" w:cs="Tahoma"/>
          <w:sz w:val="24"/>
          <w:szCs w:val="24"/>
          <w:lang w:val="sr-Latn-ME"/>
        </w:rPr>
        <w:t xml:space="preserve">ličnih </w:t>
      </w:r>
      <w:r w:rsidRPr="00742655">
        <w:rPr>
          <w:rFonts w:ascii="Tahoma" w:hAnsi="Tahoma" w:cs="Tahoma"/>
          <w:sz w:val="24"/>
          <w:szCs w:val="24"/>
          <w:lang w:val="sr-Latn-ME"/>
        </w:rPr>
        <w:t>podataka i slobodan pristup informacijama</w:t>
      </w:r>
      <w:r>
        <w:rPr>
          <w:rFonts w:ascii="Tahoma" w:hAnsi="Tahoma" w:cs="Tahoma"/>
          <w:sz w:val="24"/>
          <w:szCs w:val="24"/>
          <w:lang w:val="sr-Latn-ME"/>
        </w:rPr>
        <w:t xml:space="preserve">, od strane </w:t>
      </w:r>
      <w:r w:rsidR="00046797">
        <w:rPr>
          <w:rFonts w:ascii="Tahoma" w:hAnsi="Tahoma" w:cs="Tahoma"/>
          <w:sz w:val="24"/>
          <w:szCs w:val="24"/>
          <w:lang w:val="sr-Latn-ME"/>
        </w:rPr>
        <w:t>X. X.</w:t>
      </w:r>
      <w:r>
        <w:rPr>
          <w:rFonts w:ascii="Tahoma" w:hAnsi="Tahoma" w:cs="Tahoma"/>
          <w:sz w:val="24"/>
          <w:szCs w:val="24"/>
          <w:lang w:val="sr-Latn-ME"/>
        </w:rPr>
        <w:t xml:space="preserve"> iz Podgorice dana 30.10.2023. godine, podnijet je Zahtjev za zaštitu prava br.05-18-17850-1/23. U predmetnom Zahtjevu se navodi: da je Agencija donijela Rješenje br. 05-18-10960-14/23 od 27.07.2023. godine kojim je usvojen Zahtjev za zaštitu prava podnosioca žalbe i da je Lovćen osiguranju AD Podgorica naređeno anonimizovanje ličnih podataka koji su neovlašćeno dostavljeni i obrađivani; da do 30.10.2023.godine Lovćen osiguranje kao rukovalac zbirkom ličnih podataka nije dostavilo Odgovor na zahtjev podnosioca žalbe, a koji je upućen preko punomoćnika dana 29.09.2023. godine. </w:t>
      </w:r>
    </w:p>
    <w:p w:rsidR="002F7C9F" w:rsidRDefault="002F7C9F" w:rsidP="006F5E16">
      <w:pPr>
        <w:tabs>
          <w:tab w:val="left" w:pos="3735"/>
        </w:tabs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2F7C9F" w:rsidRPr="008D340F" w:rsidRDefault="002F7C9F" w:rsidP="006F5E16">
      <w:pPr>
        <w:tabs>
          <w:tab w:val="left" w:pos="3735"/>
        </w:tabs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Dana 12.03.2024.godine </w:t>
      </w:r>
      <w:r w:rsidR="00046797">
        <w:rPr>
          <w:rFonts w:ascii="Tahoma" w:hAnsi="Tahoma" w:cs="Tahoma"/>
          <w:sz w:val="24"/>
          <w:szCs w:val="24"/>
          <w:lang w:val="sr-Latn-ME"/>
        </w:rPr>
        <w:t>X. X.</w:t>
      </w:r>
      <w:r>
        <w:rPr>
          <w:rFonts w:ascii="Tahoma" w:hAnsi="Tahoma" w:cs="Tahoma"/>
          <w:sz w:val="24"/>
          <w:szCs w:val="24"/>
          <w:lang w:val="sr-Latn-ME"/>
        </w:rPr>
        <w:t xml:space="preserve"> iz Podgorice je Agenciji za zaštitu ličnih podataka i slobodan pristup informacijama izjavio žalbu br. 05-18-17850-12/23 zbog ćutanja uprave, iz razloga što </w:t>
      </w:r>
      <w:r>
        <w:rPr>
          <w:rFonts w:ascii="Tahoma" w:hAnsi="Tahoma" w:cs="Tahoma"/>
          <w:sz w:val="24"/>
          <w:szCs w:val="24"/>
        </w:rPr>
        <w:t xml:space="preserve"> je pro</w:t>
      </w:r>
      <w:r>
        <w:rPr>
          <w:rFonts w:ascii="Tahoma" w:hAnsi="Tahoma" w:cs="Tahoma"/>
          <w:sz w:val="24"/>
          <w:szCs w:val="24"/>
          <w:lang w:val="sr-Latn-ME"/>
        </w:rPr>
        <w:t xml:space="preserve">šlo više od četiri mjeseca od dana podnošenja Zahtjeva za zaštitu prava. </w:t>
      </w:r>
    </w:p>
    <w:p w:rsidR="002F7C9F" w:rsidRDefault="002F7C9F" w:rsidP="006F5E16">
      <w:pPr>
        <w:tabs>
          <w:tab w:val="left" w:pos="3735"/>
        </w:tabs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2F7C9F" w:rsidRDefault="002F7C9F" w:rsidP="006F5E16">
      <w:pPr>
        <w:tabs>
          <w:tab w:val="left" w:pos="3735"/>
        </w:tabs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lastRenderedPageBreak/>
        <w:t>Savjet Agencije za zaštitu ličnih podataka i slobodan pristup informacijama je, nakon razmatranja predmetne žalbe i spisa predmeta, odlučio kao u dispozitivu, iz sljedećih razloga:</w:t>
      </w:r>
    </w:p>
    <w:p w:rsidR="002F7C9F" w:rsidRDefault="002F7C9F" w:rsidP="006F5E16">
      <w:pPr>
        <w:tabs>
          <w:tab w:val="left" w:pos="3735"/>
        </w:tabs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Shodno članu 68 stav 2 Zakona o zaštiti podataka o ličnosti, po Zahtjevu za zaštitu prava lica koje smatra da su mu povrijedjena prava propisana ovim Zakonom, kontrolor je dužan da sprovede postupak nadzora i sačini Zapisnik odmah, a najkasnije u roku od 8 dana od dana podnošenja Zahtjeva. Zapisnik se dostavlja podnosiocu Zahtjeva za zaštitu prava i rukovaocu zbirke ličnih podataka. </w:t>
      </w:r>
    </w:p>
    <w:p w:rsidR="002F7C9F" w:rsidRDefault="002F7C9F" w:rsidP="006F5E16">
      <w:pPr>
        <w:tabs>
          <w:tab w:val="left" w:pos="3735"/>
        </w:tabs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Cijeneći da je podnosilac žalbe, dana 30.10.2023.godine podnio Zahtjev za zaštitu prava kao i da u vezi sa istim nije sproveden postupak nadzora od strane ovlašćenih lica Agencije, Sav</w:t>
      </w:r>
      <w:r w:rsidR="00F1250F">
        <w:rPr>
          <w:rFonts w:ascii="Tahoma" w:hAnsi="Tahoma" w:cs="Tahoma"/>
          <w:sz w:val="24"/>
          <w:szCs w:val="24"/>
          <w:lang w:val="sr-Latn-ME"/>
        </w:rPr>
        <w:t>jet je našao da je žalba zbog ću</w:t>
      </w:r>
      <w:r>
        <w:rPr>
          <w:rFonts w:ascii="Tahoma" w:hAnsi="Tahoma" w:cs="Tahoma"/>
          <w:sz w:val="24"/>
          <w:szCs w:val="24"/>
          <w:lang w:val="sr-Latn-ME"/>
        </w:rPr>
        <w:t>tanja uprave osnovana i naložio Odsjeku za nadzor, da u skladu sa članom 68 stav 2 Zakona o zaštiti podataka o ličnosti, u roku od osam dana od dana prijema Rješenja, izvrši nadzor po Zahtjevu za zaštitu prava br.05-18-17850-1/23 od 30.10.2023.godine.</w:t>
      </w:r>
    </w:p>
    <w:p w:rsidR="002F7C9F" w:rsidRPr="00742655" w:rsidRDefault="002F7C9F" w:rsidP="006F5E16">
      <w:pPr>
        <w:tabs>
          <w:tab w:val="left" w:pos="3735"/>
        </w:tabs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2F7C9F" w:rsidRDefault="002F7C9F" w:rsidP="006F5E16">
      <w:pPr>
        <w:tabs>
          <w:tab w:val="left" w:pos="3735"/>
        </w:tabs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 w:rsidRPr="00742655">
        <w:rPr>
          <w:rFonts w:ascii="Tahoma" w:hAnsi="Tahoma" w:cs="Tahoma"/>
          <w:sz w:val="24"/>
          <w:szCs w:val="24"/>
          <w:lang w:val="sr-Latn-ME"/>
        </w:rPr>
        <w:t>Na osnovu izloženog, Savjet Agencije odlučio je kao u dispozitivu ovog Rješenja.</w:t>
      </w:r>
    </w:p>
    <w:p w:rsidR="002F7C9F" w:rsidRDefault="002F7C9F" w:rsidP="006F5E16">
      <w:pPr>
        <w:tabs>
          <w:tab w:val="left" w:pos="3735"/>
        </w:tabs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2F7C9F" w:rsidRPr="00742655" w:rsidRDefault="002F7C9F" w:rsidP="006F5E16">
      <w:pPr>
        <w:tabs>
          <w:tab w:val="left" w:pos="3735"/>
        </w:tabs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2F7C9F" w:rsidRPr="00A367A9" w:rsidRDefault="002F7C9F" w:rsidP="006F5E16">
      <w:pPr>
        <w:tabs>
          <w:tab w:val="left" w:pos="3735"/>
        </w:tabs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b/>
          <w:sz w:val="24"/>
          <w:szCs w:val="24"/>
          <w:u w:val="single"/>
          <w:lang w:val="sr-Latn-ME"/>
        </w:rPr>
        <w:t>Uputstvo o pravnoj zaštiti:</w:t>
      </w:r>
      <w:r w:rsidRPr="00A367A9">
        <w:rPr>
          <w:rFonts w:ascii="Tahoma" w:hAnsi="Tahoma" w:cs="Tahoma"/>
          <w:sz w:val="24"/>
          <w:szCs w:val="24"/>
          <w:lang w:val="sr-Latn-ME"/>
        </w:rPr>
        <w:t xml:space="preserve"> Protiv ovog Rješenja može se pokrenuti upravni spor u roku od 20 dana od dana prijema.</w:t>
      </w:r>
    </w:p>
    <w:p w:rsidR="002F7C9F" w:rsidRDefault="002F7C9F" w:rsidP="002F7C9F">
      <w:pPr>
        <w:tabs>
          <w:tab w:val="left" w:pos="3735"/>
        </w:tabs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2F7C9F" w:rsidRPr="00742655" w:rsidRDefault="002F7C9F" w:rsidP="002F7C9F">
      <w:pPr>
        <w:tabs>
          <w:tab w:val="left" w:pos="3735"/>
        </w:tabs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2F7C9F" w:rsidRPr="006F5E16" w:rsidRDefault="002F7C9F" w:rsidP="002F7C9F">
      <w:pPr>
        <w:tabs>
          <w:tab w:val="left" w:pos="3735"/>
        </w:tabs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  <w:r w:rsidRPr="006F5E16">
        <w:rPr>
          <w:rFonts w:ascii="Tahoma" w:hAnsi="Tahoma" w:cs="Tahoma"/>
          <w:b/>
          <w:sz w:val="28"/>
          <w:szCs w:val="28"/>
          <w:lang w:val="sr-Latn-ME"/>
        </w:rPr>
        <w:t>SAVJET AGENCIJE</w:t>
      </w:r>
    </w:p>
    <w:p w:rsidR="002F7C9F" w:rsidRPr="00742655" w:rsidRDefault="002F7C9F" w:rsidP="002F7C9F">
      <w:pPr>
        <w:tabs>
          <w:tab w:val="left" w:pos="3735"/>
        </w:tabs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  <w:r>
        <w:rPr>
          <w:rFonts w:ascii="Tahoma" w:hAnsi="Tahoma" w:cs="Tahoma"/>
          <w:b/>
          <w:sz w:val="24"/>
          <w:szCs w:val="24"/>
          <w:lang w:val="sr-Latn-ME"/>
        </w:rPr>
        <w:t>Predsjednik, mr</w:t>
      </w:r>
      <w:r w:rsidRPr="00742655">
        <w:rPr>
          <w:rFonts w:ascii="Tahoma" w:hAnsi="Tahoma" w:cs="Tahoma"/>
          <w:b/>
          <w:sz w:val="24"/>
          <w:szCs w:val="24"/>
          <w:lang w:val="sr-Latn-ME"/>
        </w:rPr>
        <w:t xml:space="preserve"> Željko Rutović</w:t>
      </w:r>
    </w:p>
    <w:p w:rsidR="002F7C9F" w:rsidRPr="00742655" w:rsidRDefault="002F7C9F" w:rsidP="002F7C9F">
      <w:pPr>
        <w:tabs>
          <w:tab w:val="left" w:pos="3735"/>
        </w:tabs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2F7C9F" w:rsidRDefault="002F7C9F" w:rsidP="002F7C9F">
      <w:pPr>
        <w:tabs>
          <w:tab w:val="left" w:pos="3735"/>
        </w:tabs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2F7C9F" w:rsidRDefault="002F7C9F" w:rsidP="002F7C9F">
      <w:pPr>
        <w:tabs>
          <w:tab w:val="left" w:pos="3735"/>
        </w:tabs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2F7C9F" w:rsidRDefault="002F7C9F" w:rsidP="002F7C9F">
      <w:pPr>
        <w:tabs>
          <w:tab w:val="left" w:pos="3735"/>
        </w:tabs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2F7C9F" w:rsidRDefault="002F7C9F" w:rsidP="002F7C9F">
      <w:pPr>
        <w:tabs>
          <w:tab w:val="left" w:pos="3735"/>
        </w:tabs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2F7C9F" w:rsidRPr="006F5E16" w:rsidRDefault="002F7C9F" w:rsidP="002F7C9F">
      <w:pPr>
        <w:tabs>
          <w:tab w:val="left" w:pos="3735"/>
        </w:tabs>
        <w:spacing w:after="0" w:line="240" w:lineRule="auto"/>
        <w:jc w:val="both"/>
        <w:rPr>
          <w:rFonts w:ascii="Tahoma" w:hAnsi="Tahoma" w:cs="Tahoma"/>
          <w:b/>
          <w:lang w:val="sr-Latn-ME"/>
        </w:rPr>
      </w:pPr>
      <w:r w:rsidRPr="006F5E16">
        <w:rPr>
          <w:rFonts w:ascii="Tahoma" w:hAnsi="Tahoma" w:cs="Tahoma"/>
          <w:b/>
          <w:lang w:val="sr-Latn-ME"/>
        </w:rPr>
        <w:t>Dostavljeno:</w:t>
      </w:r>
    </w:p>
    <w:p w:rsidR="002F7C9F" w:rsidRPr="00D17531" w:rsidRDefault="002F7C9F" w:rsidP="002F7C9F">
      <w:pPr>
        <w:tabs>
          <w:tab w:val="left" w:pos="3735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sr-Latn-ME"/>
        </w:rPr>
      </w:pPr>
      <w:r w:rsidRPr="00E358C7">
        <w:rPr>
          <w:rFonts w:ascii="Tahoma" w:hAnsi="Tahoma" w:cs="Tahoma"/>
          <w:lang w:val="sr-Latn-ME"/>
        </w:rPr>
        <w:t xml:space="preserve">- </w:t>
      </w:r>
      <w:r w:rsidRPr="00D17531">
        <w:rPr>
          <w:rFonts w:ascii="Tahoma" w:hAnsi="Tahoma" w:cs="Tahoma"/>
          <w:sz w:val="20"/>
          <w:szCs w:val="20"/>
          <w:lang w:val="sr-Latn-ME"/>
        </w:rPr>
        <w:t>Podnosiocu Zahtjeva</w:t>
      </w:r>
    </w:p>
    <w:p w:rsidR="002F7C9F" w:rsidRPr="00D17531" w:rsidRDefault="002F7C9F" w:rsidP="002F7C9F">
      <w:pPr>
        <w:tabs>
          <w:tab w:val="left" w:pos="3735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sr-Latn-ME"/>
        </w:rPr>
      </w:pPr>
      <w:r w:rsidRPr="00D17531">
        <w:rPr>
          <w:rFonts w:ascii="Tahoma" w:hAnsi="Tahoma" w:cs="Tahoma"/>
          <w:sz w:val="20"/>
          <w:szCs w:val="20"/>
          <w:lang w:val="sr-Latn-ME"/>
        </w:rPr>
        <w:t>- Odsjeku za nadzor</w:t>
      </w:r>
    </w:p>
    <w:p w:rsidR="002F7C9F" w:rsidRPr="00D17531" w:rsidRDefault="002F7C9F" w:rsidP="002F7C9F">
      <w:pPr>
        <w:tabs>
          <w:tab w:val="left" w:pos="3735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sr-Latn-ME"/>
        </w:rPr>
      </w:pPr>
      <w:r w:rsidRPr="00D17531">
        <w:rPr>
          <w:rFonts w:ascii="Tahoma" w:hAnsi="Tahoma" w:cs="Tahoma"/>
          <w:sz w:val="20"/>
          <w:szCs w:val="20"/>
          <w:lang w:val="sr-Latn-ME"/>
        </w:rPr>
        <w:t>- Odsjeku za predmete i prigovore</w:t>
      </w:r>
    </w:p>
    <w:p w:rsidR="00D45F42" w:rsidRPr="00D17531" w:rsidRDefault="00D45F42" w:rsidP="002F7C9F">
      <w:pPr>
        <w:rPr>
          <w:sz w:val="20"/>
          <w:szCs w:val="20"/>
        </w:rPr>
      </w:pPr>
    </w:p>
    <w:sectPr w:rsidR="00D45F42" w:rsidRPr="00D17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9F"/>
    <w:rsid w:val="00046797"/>
    <w:rsid w:val="00256A7E"/>
    <w:rsid w:val="002F7C9F"/>
    <w:rsid w:val="003976B0"/>
    <w:rsid w:val="004973BA"/>
    <w:rsid w:val="006F5E16"/>
    <w:rsid w:val="0085786D"/>
    <w:rsid w:val="00B52D78"/>
    <w:rsid w:val="00C612FB"/>
    <w:rsid w:val="00D17531"/>
    <w:rsid w:val="00D45F42"/>
    <w:rsid w:val="00F1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F425A-EB66-4889-90DF-B7E419D7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C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2F7C9F"/>
    <w:pPr>
      <w:spacing w:after="0" w:line="240" w:lineRule="auto"/>
    </w:pPr>
  </w:style>
  <w:style w:type="character" w:customStyle="1" w:styleId="NoSpacingChar">
    <w:name w:val="No Spacing Char"/>
    <w:link w:val="NoSpacing"/>
    <w:uiPriority w:val="99"/>
    <w:rsid w:val="002F7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Volkov</dc:creator>
  <cp:keywords/>
  <dc:description/>
  <cp:lastModifiedBy>Nenad Durković</cp:lastModifiedBy>
  <cp:revision>2</cp:revision>
  <dcterms:created xsi:type="dcterms:W3CDTF">2024-04-15T08:20:00Z</dcterms:created>
  <dcterms:modified xsi:type="dcterms:W3CDTF">2024-04-15T08:20:00Z</dcterms:modified>
</cp:coreProperties>
</file>